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D6" w:rsidRPr="004F7AD4" w:rsidRDefault="006122D6" w:rsidP="006122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AD4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:rsidR="006122D6" w:rsidRPr="004F7AD4" w:rsidRDefault="006122D6" w:rsidP="006122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AD4">
        <w:rPr>
          <w:rFonts w:ascii="Times New Roman" w:hAnsi="Times New Roman" w:cs="Times New Roman"/>
          <w:b/>
          <w:sz w:val="20"/>
          <w:szCs w:val="20"/>
        </w:rPr>
        <w:t xml:space="preserve">о доходах, расходах  имуществе и обязательствах имущественного характера Главы </w:t>
      </w:r>
      <w:r>
        <w:rPr>
          <w:rFonts w:ascii="Times New Roman" w:hAnsi="Times New Roman" w:cs="Times New Roman"/>
          <w:b/>
          <w:sz w:val="20"/>
          <w:szCs w:val="20"/>
        </w:rPr>
        <w:t>Казанского</w:t>
      </w:r>
      <w:r w:rsidRPr="004F7AD4"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 w:rsidRPr="004F7AD4">
        <w:rPr>
          <w:rFonts w:ascii="Times New Roman" w:hAnsi="Times New Roman" w:cs="Times New Roman"/>
          <w:b/>
          <w:sz w:val="20"/>
          <w:szCs w:val="20"/>
        </w:rPr>
        <w:t>Баганского</w:t>
      </w:r>
      <w:proofErr w:type="spellEnd"/>
      <w:r w:rsidRPr="004F7AD4"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области  и членов их семей за перио</w:t>
      </w:r>
      <w:r>
        <w:rPr>
          <w:rFonts w:ascii="Times New Roman" w:hAnsi="Times New Roman" w:cs="Times New Roman"/>
          <w:b/>
          <w:sz w:val="20"/>
          <w:szCs w:val="20"/>
        </w:rPr>
        <w:t>д с 1 января 201</w:t>
      </w:r>
      <w:r w:rsidR="008C22CC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 по 31 декабря 201</w:t>
      </w:r>
      <w:r w:rsidR="008C22CC">
        <w:rPr>
          <w:rFonts w:ascii="Times New Roman" w:hAnsi="Times New Roman" w:cs="Times New Roman"/>
          <w:b/>
          <w:sz w:val="20"/>
          <w:szCs w:val="20"/>
        </w:rPr>
        <w:t>8</w:t>
      </w:r>
      <w:r w:rsidRPr="004F7AD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6122D6" w:rsidRPr="004F7AD4" w:rsidRDefault="006122D6" w:rsidP="006122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1486"/>
        <w:gridCol w:w="1246"/>
        <w:gridCol w:w="1124"/>
        <w:gridCol w:w="1247"/>
        <w:gridCol w:w="7"/>
        <w:gridCol w:w="881"/>
        <w:gridCol w:w="882"/>
        <w:gridCol w:w="2946"/>
        <w:gridCol w:w="1006"/>
        <w:gridCol w:w="882"/>
        <w:gridCol w:w="1125"/>
        <w:gridCol w:w="1004"/>
        <w:gridCol w:w="1125"/>
      </w:tblGrid>
      <w:tr w:rsidR="006122D6" w:rsidTr="00845376">
        <w:trPr>
          <w:trHeight w:val="63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 собственности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годовой 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122D6" w:rsidTr="00845376">
        <w:trPr>
          <w:trHeight w:val="236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D6" w:rsidTr="00845376">
        <w:trPr>
          <w:trHeight w:val="2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Евсюков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Шеврале</w:t>
            </w:r>
            <w:proofErr w:type="spellEnd"/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8C22CC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649381,01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22D6" w:rsidTr="00845376">
        <w:trPr>
          <w:trHeight w:val="58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D6" w:rsidTr="00845376">
        <w:trPr>
          <w:trHeight w:val="5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D6" w:rsidTr="00845376">
        <w:trPr>
          <w:trHeight w:val="49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2790,0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D6" w:rsidRDefault="008C22CC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153625,00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22D6" w:rsidTr="00845376">
        <w:trPr>
          <w:trHeight w:val="4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2D6" w:rsidRDefault="006122D6" w:rsidP="006122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2D6" w:rsidRPr="004F7AD4" w:rsidRDefault="006122D6" w:rsidP="006122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0" w:rsidRDefault="00716C20"/>
    <w:sectPr w:rsidR="00716C20" w:rsidSect="00FE0B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122D6"/>
    <w:rsid w:val="001F7FE5"/>
    <w:rsid w:val="006122D6"/>
    <w:rsid w:val="00716C20"/>
    <w:rsid w:val="008C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HP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2019-04-22T07:09:00Z</dcterms:created>
  <dcterms:modified xsi:type="dcterms:W3CDTF">2019-04-22T07:26:00Z</dcterms:modified>
</cp:coreProperties>
</file>